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F6" w:rsidRPr="00786581" w:rsidRDefault="00D32CF6" w:rsidP="0078658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86581">
        <w:rPr>
          <w:rFonts w:ascii="Times New Roman" w:hAnsi="Times New Roman" w:cs="Times New Roman"/>
          <w:b/>
          <w:color w:val="C00000"/>
          <w:sz w:val="32"/>
          <w:szCs w:val="32"/>
        </w:rPr>
        <w:t>Календарный учебный график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2CF6" w:rsidRPr="00D32CF6" w:rsidTr="00D32CF6">
        <w:tc>
          <w:tcPr>
            <w:tcW w:w="4785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1сентября по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15октября</w:t>
            </w:r>
          </w:p>
        </w:tc>
        <w:tc>
          <w:tcPr>
            <w:tcW w:w="4786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Адаптационный период,</w:t>
            </w:r>
          </w:p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учебный период</w:t>
            </w:r>
          </w:p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32CF6" w:rsidRPr="00D32CF6" w:rsidTr="00D32CF6">
        <w:tc>
          <w:tcPr>
            <w:tcW w:w="4785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15октября по 30октября</w:t>
            </w:r>
          </w:p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Диагностический период</w:t>
            </w:r>
          </w:p>
        </w:tc>
      </w:tr>
      <w:tr w:rsidR="00D32CF6" w:rsidRPr="00D32CF6" w:rsidTr="00D32CF6">
        <w:tc>
          <w:tcPr>
            <w:tcW w:w="4785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1ноября по 31декабря</w:t>
            </w:r>
          </w:p>
        </w:tc>
        <w:tc>
          <w:tcPr>
            <w:tcW w:w="4786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Учебный период</w:t>
            </w:r>
          </w:p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32CF6" w:rsidRPr="00D32CF6" w:rsidTr="00D32CF6">
        <w:tc>
          <w:tcPr>
            <w:tcW w:w="4785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31декабря по 8января</w:t>
            </w:r>
          </w:p>
        </w:tc>
        <w:tc>
          <w:tcPr>
            <w:tcW w:w="4786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Новогодние каникулы</w:t>
            </w:r>
          </w:p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32CF6" w:rsidRPr="00D32CF6" w:rsidTr="00D32CF6">
        <w:tc>
          <w:tcPr>
            <w:tcW w:w="4785" w:type="dxa"/>
          </w:tcPr>
          <w:p w:rsidR="00D32CF6" w:rsidRPr="00D32CF6" w:rsidRDefault="00D32CF6" w:rsidP="00D32CF6">
            <w:pPr>
              <w:tabs>
                <w:tab w:val="left" w:pos="945"/>
                <w:tab w:val="center" w:pos="2284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9января по 15мая</w:t>
            </w:r>
          </w:p>
        </w:tc>
        <w:tc>
          <w:tcPr>
            <w:tcW w:w="4786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Учебный период</w:t>
            </w:r>
          </w:p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32CF6" w:rsidRPr="00D32CF6" w:rsidTr="00D32CF6">
        <w:tc>
          <w:tcPr>
            <w:tcW w:w="4785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15мая по 30мая</w:t>
            </w:r>
          </w:p>
        </w:tc>
        <w:tc>
          <w:tcPr>
            <w:tcW w:w="4786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Диагностический период</w:t>
            </w:r>
          </w:p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32CF6" w:rsidRPr="00D32CF6" w:rsidTr="00D32CF6">
        <w:tc>
          <w:tcPr>
            <w:tcW w:w="4785" w:type="dxa"/>
          </w:tcPr>
          <w:p w:rsidR="00D32CF6" w:rsidRPr="00D32CF6" w:rsidRDefault="00D32CF6" w:rsidP="00D32CF6">
            <w:pPr>
              <w:tabs>
                <w:tab w:val="left" w:pos="990"/>
                <w:tab w:val="center" w:pos="2284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32C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1июня по 31августа</w:t>
            </w:r>
          </w:p>
        </w:tc>
        <w:tc>
          <w:tcPr>
            <w:tcW w:w="4786" w:type="dxa"/>
          </w:tcPr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D32CF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Летний–оздоровительный</w:t>
            </w:r>
            <w:proofErr w:type="gramEnd"/>
            <w:r w:rsidRPr="00D32CF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период</w:t>
            </w:r>
          </w:p>
          <w:p w:rsidR="00D32CF6" w:rsidRPr="00D32CF6" w:rsidRDefault="00D32CF6" w:rsidP="00D32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D32CF6" w:rsidRPr="00D32CF6" w:rsidRDefault="00D32CF6">
      <w:pPr>
        <w:rPr>
          <w:rFonts w:ascii="Times New Roman" w:hAnsi="Times New Roman" w:cs="Times New Roman"/>
          <w:sz w:val="28"/>
          <w:szCs w:val="28"/>
        </w:rPr>
      </w:pPr>
    </w:p>
    <w:sectPr w:rsidR="00D32CF6" w:rsidRPr="00D32CF6" w:rsidSect="00F4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F6"/>
    <w:rsid w:val="00786581"/>
    <w:rsid w:val="00D32CF6"/>
    <w:rsid w:val="00F40751"/>
    <w:rsid w:val="00F9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102 (45)</dc:creator>
  <cp:keywords/>
  <dc:description/>
  <cp:lastModifiedBy>МДОУ № 102 (45)</cp:lastModifiedBy>
  <cp:revision>3</cp:revision>
  <dcterms:created xsi:type="dcterms:W3CDTF">2021-05-28T10:03:00Z</dcterms:created>
  <dcterms:modified xsi:type="dcterms:W3CDTF">2021-05-28T12:12:00Z</dcterms:modified>
</cp:coreProperties>
</file>